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03" w:rsidRDefault="009E2803"/>
    <w:p w:rsidR="00635A7A" w:rsidRDefault="00635A7A"/>
    <w:p w:rsidR="007E0BC8" w:rsidRDefault="007E0BC8">
      <w:bookmarkStart w:id="0" w:name="_GoBack"/>
      <w:bookmarkEnd w:id="0"/>
    </w:p>
    <w:tbl>
      <w:tblPr>
        <w:tblW w:w="4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3329"/>
      </w:tblGrid>
      <w:tr w:rsidR="007E0BC8" w:rsidRPr="001F3E11" w:rsidTr="007E0BC8">
        <w:trPr>
          <w:jc w:val="center"/>
        </w:trPr>
        <w:tc>
          <w:tcPr>
            <w:tcW w:w="12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E0BC8" w:rsidRPr="001F3E11" w:rsidRDefault="007E0BC8" w:rsidP="007E0BC8">
            <w:pPr>
              <w:pStyle w:val="NoSpacing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Month</w:t>
            </w:r>
          </w:p>
        </w:tc>
        <w:tc>
          <w:tcPr>
            <w:tcW w:w="33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E0BC8" w:rsidRPr="001F3E11" w:rsidRDefault="007E0BC8" w:rsidP="007E0BC8">
            <w:pPr>
              <w:pStyle w:val="NoSpacing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Report</w:t>
            </w:r>
          </w:p>
        </w:tc>
      </w:tr>
      <w:tr w:rsidR="007E0BC8" w:rsidRPr="001F3E11" w:rsidTr="007E0BC8">
        <w:trPr>
          <w:jc w:val="center"/>
        </w:trPr>
        <w:tc>
          <w:tcPr>
            <w:tcW w:w="121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E0BC8" w:rsidRPr="007E0BC8" w:rsidRDefault="007E0BC8" w:rsidP="007E0BC8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July</w:t>
            </w:r>
          </w:p>
        </w:tc>
        <w:tc>
          <w:tcPr>
            <w:tcW w:w="3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BC8" w:rsidRPr="007E0BC8" w:rsidRDefault="007E0BC8" w:rsidP="007E0BC8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  <w:r w:rsidRPr="007E0BC8">
              <w:rPr>
                <w:rFonts w:ascii="Calibri" w:hAnsi="Calibri" w:cs="Calibri"/>
                <w:sz w:val="20"/>
              </w:rPr>
              <w:t>Integration subcommittee</w:t>
            </w:r>
          </w:p>
          <w:p w:rsidR="007E0BC8" w:rsidRPr="007E0BC8" w:rsidRDefault="007E0BC8" w:rsidP="007E0BC8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  <w:r w:rsidRPr="007E0BC8">
              <w:rPr>
                <w:rFonts w:ascii="Calibri" w:hAnsi="Calibri" w:cs="Calibri"/>
                <w:sz w:val="20"/>
              </w:rPr>
              <w:t>3.1, 3.5, Standard 6</w:t>
            </w:r>
          </w:p>
        </w:tc>
      </w:tr>
      <w:tr w:rsidR="007E0BC8" w:rsidRPr="001F3E11" w:rsidTr="007E0BC8">
        <w:trPr>
          <w:jc w:val="center"/>
        </w:trPr>
        <w:tc>
          <w:tcPr>
            <w:tcW w:w="121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E0BC8" w:rsidRPr="007E0BC8" w:rsidRDefault="007E0BC8" w:rsidP="007E0BC8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August</w:t>
            </w:r>
          </w:p>
        </w:tc>
        <w:tc>
          <w:tcPr>
            <w:tcW w:w="3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BC8" w:rsidRPr="007E0BC8" w:rsidRDefault="007E0BC8" w:rsidP="007E0BC8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  <w:r w:rsidRPr="007E0BC8">
              <w:rPr>
                <w:rFonts w:ascii="Calibri" w:hAnsi="Calibri" w:cs="Calibri"/>
                <w:sz w:val="20"/>
              </w:rPr>
              <w:t>Standard 7</w:t>
            </w:r>
          </w:p>
        </w:tc>
      </w:tr>
      <w:tr w:rsidR="007E0BC8" w:rsidRPr="001F3E11" w:rsidTr="007E0BC8">
        <w:trPr>
          <w:jc w:val="center"/>
        </w:trPr>
        <w:tc>
          <w:tcPr>
            <w:tcW w:w="121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E0BC8" w:rsidRPr="007E0BC8" w:rsidRDefault="007E0BC8" w:rsidP="007E0BC8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September</w:t>
            </w:r>
          </w:p>
        </w:tc>
        <w:tc>
          <w:tcPr>
            <w:tcW w:w="3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BC8" w:rsidRPr="007E0BC8" w:rsidRDefault="007E0BC8" w:rsidP="007E0BC8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  <w:r w:rsidRPr="007E0BC8">
              <w:rPr>
                <w:rFonts w:ascii="Calibri" w:hAnsi="Calibri" w:cs="Calibri"/>
                <w:sz w:val="20"/>
              </w:rPr>
              <w:t>Graduation Questionnaire (GQ)</w:t>
            </w:r>
          </w:p>
        </w:tc>
      </w:tr>
      <w:tr w:rsidR="007E0BC8" w:rsidRPr="001F3E11" w:rsidTr="007E0BC8">
        <w:trPr>
          <w:jc w:val="center"/>
        </w:trPr>
        <w:tc>
          <w:tcPr>
            <w:tcW w:w="121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E0BC8" w:rsidRPr="007E0BC8" w:rsidRDefault="007E0BC8" w:rsidP="007E0BC8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October</w:t>
            </w:r>
          </w:p>
        </w:tc>
        <w:tc>
          <w:tcPr>
            <w:tcW w:w="3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BC8" w:rsidRPr="007E0BC8" w:rsidRDefault="007E0BC8" w:rsidP="007E0BC8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  <w:r w:rsidRPr="007E0BC8">
              <w:rPr>
                <w:rFonts w:ascii="Calibri" w:hAnsi="Calibri" w:cs="Calibri"/>
                <w:sz w:val="20"/>
              </w:rPr>
              <w:t>Review curriculum as a whole</w:t>
            </w:r>
          </w:p>
        </w:tc>
      </w:tr>
      <w:tr w:rsidR="007E0BC8" w:rsidRPr="001F3E11" w:rsidTr="007E0BC8">
        <w:trPr>
          <w:jc w:val="center"/>
        </w:trPr>
        <w:tc>
          <w:tcPr>
            <w:tcW w:w="121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E0BC8" w:rsidRPr="007E0BC8" w:rsidRDefault="007E0BC8" w:rsidP="007E0BC8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November</w:t>
            </w:r>
          </w:p>
        </w:tc>
        <w:tc>
          <w:tcPr>
            <w:tcW w:w="3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BC8" w:rsidRPr="007E0BC8" w:rsidRDefault="007E0BC8" w:rsidP="007E0BC8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  <w:r w:rsidRPr="007E0BC8">
              <w:rPr>
                <w:rFonts w:ascii="Calibri" w:hAnsi="Calibri" w:cs="Calibri"/>
                <w:sz w:val="20"/>
              </w:rPr>
              <w:t>Duty hours/mistreatment</w:t>
            </w:r>
          </w:p>
          <w:p w:rsidR="007E0BC8" w:rsidRPr="007E0BC8" w:rsidRDefault="007E0BC8" w:rsidP="007E0BC8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  <w:r w:rsidRPr="007E0BC8">
              <w:rPr>
                <w:rFonts w:ascii="Calibri" w:hAnsi="Calibri" w:cs="Calibri"/>
                <w:sz w:val="20"/>
              </w:rPr>
              <w:t>Monitor academic workload</w:t>
            </w:r>
          </w:p>
          <w:p w:rsidR="007E0BC8" w:rsidRPr="007E0BC8" w:rsidRDefault="007E0BC8" w:rsidP="007E0BC8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  <w:r w:rsidRPr="007E0BC8">
              <w:rPr>
                <w:rFonts w:ascii="Calibri" w:hAnsi="Calibri" w:cs="Calibri"/>
                <w:sz w:val="20"/>
              </w:rPr>
              <w:t>Standard 8</w:t>
            </w:r>
          </w:p>
        </w:tc>
      </w:tr>
      <w:tr w:rsidR="007E0BC8" w:rsidRPr="001F3E11" w:rsidTr="007E0BC8">
        <w:trPr>
          <w:jc w:val="center"/>
        </w:trPr>
        <w:tc>
          <w:tcPr>
            <w:tcW w:w="121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E0BC8" w:rsidRPr="007E0BC8" w:rsidRDefault="007E0BC8" w:rsidP="007E0BC8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7E0BC8">
              <w:rPr>
                <w:rFonts w:ascii="Calibri" w:hAnsi="Calibri" w:cs="Calibri"/>
                <w:sz w:val="20"/>
              </w:rPr>
              <w:t>De</w:t>
            </w:r>
            <w:r>
              <w:rPr>
                <w:rFonts w:ascii="Calibri" w:hAnsi="Calibri" w:cs="Calibri"/>
                <w:sz w:val="20"/>
              </w:rPr>
              <w:t>cember</w:t>
            </w:r>
          </w:p>
        </w:tc>
        <w:tc>
          <w:tcPr>
            <w:tcW w:w="3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BC8" w:rsidRPr="007E0BC8" w:rsidRDefault="007E0BC8" w:rsidP="007E0BC8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  <w:r w:rsidRPr="007E0BC8">
              <w:rPr>
                <w:rFonts w:ascii="Calibri" w:hAnsi="Calibri" w:cs="Calibri"/>
                <w:sz w:val="20"/>
              </w:rPr>
              <w:t>GO outcome</w:t>
            </w:r>
          </w:p>
        </w:tc>
      </w:tr>
      <w:tr w:rsidR="007E0BC8" w:rsidRPr="001F3E11" w:rsidTr="007E0BC8">
        <w:trPr>
          <w:jc w:val="center"/>
        </w:trPr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BC8" w:rsidRPr="007E0BC8" w:rsidRDefault="007E0BC8" w:rsidP="007E0BC8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January</w:t>
            </w:r>
          </w:p>
        </w:tc>
        <w:tc>
          <w:tcPr>
            <w:tcW w:w="33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0BC8" w:rsidRPr="007E0BC8" w:rsidRDefault="007E0BC8" w:rsidP="007E0BC8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  <w:r w:rsidRPr="007E0BC8">
              <w:rPr>
                <w:rFonts w:ascii="Calibri" w:hAnsi="Calibri" w:cs="Calibri"/>
                <w:sz w:val="20"/>
              </w:rPr>
              <w:t>Integration subcommittee</w:t>
            </w:r>
          </w:p>
          <w:p w:rsidR="007E0BC8" w:rsidRPr="007E0BC8" w:rsidRDefault="007E0BC8" w:rsidP="007E0BC8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  <w:r w:rsidRPr="007E0BC8">
              <w:rPr>
                <w:rFonts w:ascii="Calibri" w:hAnsi="Calibri" w:cs="Calibri"/>
                <w:sz w:val="20"/>
              </w:rPr>
              <w:t>Standard 9 and 12.5</w:t>
            </w:r>
          </w:p>
        </w:tc>
      </w:tr>
      <w:tr w:rsidR="007E0BC8" w:rsidRPr="001F3E11" w:rsidTr="007E0BC8">
        <w:trPr>
          <w:jc w:val="center"/>
        </w:trPr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BC8" w:rsidRPr="007E0BC8" w:rsidRDefault="007E0BC8" w:rsidP="007E0BC8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February</w:t>
            </w:r>
          </w:p>
        </w:tc>
        <w:tc>
          <w:tcPr>
            <w:tcW w:w="33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0BC8" w:rsidRPr="007E0BC8" w:rsidRDefault="007E0BC8" w:rsidP="007E0BC8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  <w:r w:rsidRPr="007E0BC8">
              <w:rPr>
                <w:rFonts w:ascii="Calibri" w:hAnsi="Calibri" w:cs="Calibri"/>
                <w:sz w:val="20"/>
              </w:rPr>
              <w:t>Student calendar approvals</w:t>
            </w:r>
          </w:p>
        </w:tc>
      </w:tr>
      <w:tr w:rsidR="007E0BC8" w:rsidRPr="001F3E11" w:rsidTr="007E0BC8">
        <w:trPr>
          <w:jc w:val="center"/>
        </w:trPr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BC8" w:rsidRPr="001F3E11" w:rsidRDefault="007E0BC8" w:rsidP="007E0BC8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March</w:t>
            </w:r>
          </w:p>
        </w:tc>
        <w:tc>
          <w:tcPr>
            <w:tcW w:w="33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0BC8" w:rsidRPr="001F3E11" w:rsidRDefault="007E0BC8" w:rsidP="007E0BC8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  <w:r w:rsidRPr="001F3E11">
              <w:rPr>
                <w:rFonts w:ascii="Calibri" w:hAnsi="Calibri" w:cs="Calibri"/>
                <w:sz w:val="20"/>
              </w:rPr>
              <w:t>BS, clinical &amp; resident teacher quality</w:t>
            </w:r>
          </w:p>
        </w:tc>
      </w:tr>
      <w:tr w:rsidR="007E0BC8" w:rsidRPr="001F3E11" w:rsidTr="007E0BC8">
        <w:trPr>
          <w:jc w:val="center"/>
        </w:trPr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BC8" w:rsidRPr="001F3E11" w:rsidRDefault="007E0BC8" w:rsidP="007E0BC8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April</w:t>
            </w:r>
          </w:p>
        </w:tc>
        <w:tc>
          <w:tcPr>
            <w:tcW w:w="33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0BC8" w:rsidRPr="001F3E11" w:rsidRDefault="007E0BC8" w:rsidP="007E0BC8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  <w:r w:rsidRPr="001F3E11">
              <w:rPr>
                <w:rFonts w:ascii="Calibri" w:hAnsi="Calibri" w:cs="Calibri"/>
                <w:sz w:val="20"/>
              </w:rPr>
              <w:t>Duty hours/mistreatment</w:t>
            </w:r>
          </w:p>
          <w:p w:rsidR="007E0BC8" w:rsidRPr="001F3E11" w:rsidRDefault="007E0BC8" w:rsidP="007E0BC8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  <w:r w:rsidRPr="001F3E11">
              <w:rPr>
                <w:rFonts w:ascii="Calibri" w:hAnsi="Calibri" w:cs="Calibri"/>
                <w:sz w:val="20"/>
              </w:rPr>
              <w:t>Monitor academic workload</w:t>
            </w:r>
          </w:p>
          <w:p w:rsidR="007E0BC8" w:rsidRPr="001F3E11" w:rsidRDefault="007E0BC8" w:rsidP="007E0BC8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  <w:r w:rsidRPr="001F3E11">
              <w:rPr>
                <w:rFonts w:ascii="Calibri" w:hAnsi="Calibri" w:cs="Calibri"/>
                <w:sz w:val="20"/>
              </w:rPr>
              <w:t>OSCE</w:t>
            </w:r>
          </w:p>
        </w:tc>
      </w:tr>
      <w:tr w:rsidR="007E0BC8" w:rsidRPr="001F3E11" w:rsidTr="007E0BC8">
        <w:trPr>
          <w:jc w:val="center"/>
        </w:trPr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BC8" w:rsidRPr="001F3E11" w:rsidRDefault="007E0BC8" w:rsidP="007E0BC8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May</w:t>
            </w:r>
          </w:p>
        </w:tc>
        <w:tc>
          <w:tcPr>
            <w:tcW w:w="33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0BC8" w:rsidRPr="001F3E11" w:rsidRDefault="007E0BC8" w:rsidP="007E0BC8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  <w:r w:rsidRPr="001F3E11">
              <w:rPr>
                <w:rFonts w:ascii="Calibri" w:hAnsi="Calibri" w:cs="Calibri"/>
                <w:sz w:val="20"/>
              </w:rPr>
              <w:t>Annual LCME curriculum survey</w:t>
            </w:r>
          </w:p>
          <w:p w:rsidR="007E0BC8" w:rsidRPr="001F3E11" w:rsidRDefault="007E0BC8" w:rsidP="007E0BC8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  <w:r w:rsidRPr="001F3E11">
              <w:rPr>
                <w:rFonts w:ascii="Calibri" w:hAnsi="Calibri" w:cs="Calibri"/>
                <w:sz w:val="20"/>
              </w:rPr>
              <w:t>Match results</w:t>
            </w:r>
          </w:p>
        </w:tc>
      </w:tr>
      <w:tr w:rsidR="007E0BC8" w:rsidRPr="001F3E11" w:rsidTr="007E0BC8">
        <w:trPr>
          <w:jc w:val="center"/>
        </w:trPr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BC8" w:rsidRPr="001F3E11" w:rsidRDefault="007E0BC8" w:rsidP="007E0BC8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June</w:t>
            </w:r>
          </w:p>
        </w:tc>
        <w:tc>
          <w:tcPr>
            <w:tcW w:w="33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0BC8" w:rsidRPr="001F3E11" w:rsidRDefault="007E0BC8" w:rsidP="007E0BC8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  <w:r w:rsidRPr="001F3E11">
              <w:rPr>
                <w:rFonts w:ascii="Calibri" w:hAnsi="Calibri" w:cs="Calibri"/>
                <w:sz w:val="20"/>
              </w:rPr>
              <w:t>AAMC year 2 questionnaire</w:t>
            </w:r>
          </w:p>
        </w:tc>
      </w:tr>
    </w:tbl>
    <w:p w:rsidR="00D71479" w:rsidRDefault="00D71479"/>
    <w:sectPr w:rsidR="00D71479" w:rsidSect="00B53405">
      <w:headerReference w:type="default" r:id="rId8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2F" w:rsidRDefault="00F7452F" w:rsidP="00F7452F">
      <w:r>
        <w:separator/>
      </w:r>
    </w:p>
  </w:endnote>
  <w:endnote w:type="continuationSeparator" w:id="0">
    <w:p w:rsidR="00F7452F" w:rsidRDefault="00F7452F" w:rsidP="00F7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2F" w:rsidRDefault="00F7452F" w:rsidP="00F7452F">
      <w:r>
        <w:separator/>
      </w:r>
    </w:p>
  </w:footnote>
  <w:footnote w:type="continuationSeparator" w:id="0">
    <w:p w:rsidR="00F7452F" w:rsidRDefault="00F7452F" w:rsidP="00F7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2F" w:rsidRDefault="007E0BC8" w:rsidP="007E0BC8">
    <w:pPr>
      <w:pStyle w:val="Header"/>
      <w:tabs>
        <w:tab w:val="clear" w:pos="4680"/>
        <w:tab w:val="clear" w:pos="9360"/>
        <w:tab w:val="right" w:pos="0"/>
      </w:tabs>
      <w:spacing w:after="240"/>
      <w:jc w:val="center"/>
      <w:rPr>
        <w:rFonts w:ascii="Calibri" w:hAnsi="Calibri" w:cs="Calibri"/>
        <w:sz w:val="72"/>
        <w:szCs w:val="72"/>
      </w:rPr>
    </w:pPr>
    <w:r>
      <w:rPr>
        <w:rFonts w:ascii="Calibri" w:hAnsi="Calibri" w:cs="Calibri"/>
        <w:sz w:val="72"/>
        <w:szCs w:val="72"/>
      </w:rPr>
      <w:t>Medical Education Committee Reports</w:t>
    </w:r>
  </w:p>
  <w:p w:rsidR="007E0BC8" w:rsidRPr="004F1800" w:rsidRDefault="007E0BC8" w:rsidP="007E0BC8">
    <w:pPr>
      <w:pStyle w:val="Header"/>
      <w:tabs>
        <w:tab w:val="clear" w:pos="4680"/>
        <w:tab w:val="clear" w:pos="9360"/>
        <w:tab w:val="right" w:pos="0"/>
      </w:tabs>
      <w:spacing w:after="120"/>
      <w:jc w:val="center"/>
      <w:rPr>
        <w:rFonts w:ascii="Calibri" w:hAnsi="Calibri" w:cs="Calibri"/>
        <w:sz w:val="72"/>
        <w:szCs w:val="72"/>
      </w:rPr>
    </w:pPr>
    <w:r>
      <w:rPr>
        <w:noProof/>
      </w:rPr>
      <w:drawing>
        <wp:inline distT="0" distB="0" distL="0" distR="0">
          <wp:extent cx="1065530" cy="67564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0" o:spid="_x0000_i1026" type="#_x0000_t75" style="width:83.9pt;height:53.2pt;visibility:visible;mso-wrap-style:square" o:bullet="t">
        <v:imagedata r:id="rId1" o:title=""/>
      </v:shape>
    </w:pict>
  </w:numPicBullet>
  <w:abstractNum w:abstractNumId="0" w15:restartNumberingAfterBreak="0">
    <w:nsid w:val="6B7D5B4C"/>
    <w:multiLevelType w:val="hybridMultilevel"/>
    <w:tmpl w:val="9AC6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2F"/>
    <w:rsid w:val="00104BFB"/>
    <w:rsid w:val="001070EF"/>
    <w:rsid w:val="001377E9"/>
    <w:rsid w:val="001977AF"/>
    <w:rsid w:val="0028718E"/>
    <w:rsid w:val="003B116E"/>
    <w:rsid w:val="004F1800"/>
    <w:rsid w:val="005F2ABD"/>
    <w:rsid w:val="00635A7A"/>
    <w:rsid w:val="00644AD1"/>
    <w:rsid w:val="0068094C"/>
    <w:rsid w:val="006E27CF"/>
    <w:rsid w:val="007E0BC8"/>
    <w:rsid w:val="008E6052"/>
    <w:rsid w:val="00921847"/>
    <w:rsid w:val="00995BFA"/>
    <w:rsid w:val="009C2CC5"/>
    <w:rsid w:val="009E2803"/>
    <w:rsid w:val="00AA11CF"/>
    <w:rsid w:val="00AD02EB"/>
    <w:rsid w:val="00B53405"/>
    <w:rsid w:val="00BA63A8"/>
    <w:rsid w:val="00D71479"/>
    <w:rsid w:val="00ED77E3"/>
    <w:rsid w:val="00F7452F"/>
    <w:rsid w:val="00FA6845"/>
    <w:rsid w:val="00FD6D06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93DE8"/>
  <w15:chartTrackingRefBased/>
  <w15:docId w15:val="{AD627F40-D0BB-4B7D-A631-AC02BA18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52F"/>
  </w:style>
  <w:style w:type="paragraph" w:styleId="Footer">
    <w:name w:val="footer"/>
    <w:basedOn w:val="Normal"/>
    <w:link w:val="FooterChar"/>
    <w:uiPriority w:val="99"/>
    <w:unhideWhenUsed/>
    <w:rsid w:val="00F745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52F"/>
  </w:style>
  <w:style w:type="table" w:styleId="TableGrid">
    <w:name w:val="Table Grid"/>
    <w:basedOn w:val="TableNormal"/>
    <w:uiPriority w:val="39"/>
    <w:rsid w:val="003B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A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1479"/>
    <w:pPr>
      <w:ind w:left="720"/>
      <w:contextualSpacing/>
    </w:pPr>
  </w:style>
  <w:style w:type="paragraph" w:styleId="NoSpacing">
    <w:name w:val="No Spacing"/>
    <w:uiPriority w:val="1"/>
    <w:qFormat/>
    <w:rsid w:val="007E0B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4BA4-EB80-48EA-B768-8EDB13B0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Katie</dc:creator>
  <cp:keywords/>
  <dc:description/>
  <cp:lastModifiedBy>Schroeder, Katie</cp:lastModifiedBy>
  <cp:revision>6</cp:revision>
  <cp:lastPrinted>2018-10-04T13:29:00Z</cp:lastPrinted>
  <dcterms:created xsi:type="dcterms:W3CDTF">2018-09-26T19:44:00Z</dcterms:created>
  <dcterms:modified xsi:type="dcterms:W3CDTF">2018-10-04T13:30:00Z</dcterms:modified>
</cp:coreProperties>
</file>